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6E5E2B" w:rsidRPr="006E5E2B" w:rsidRDefault="006E5E2B" w:rsidP="006E5E2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caps/>
          <w:sz w:val="32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E5E2B">
        <w:rPr>
          <w:rFonts w:ascii="Comic Sans MS" w:eastAsiaTheme="minorHAnsi" w:hAnsi="Comic Sans MS" w:cs="Calibri-Bold"/>
          <w:b/>
          <w:bCs/>
          <w:caps/>
          <w:sz w:val="32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¿Y dónde están los animales?</w:t>
      </w:r>
    </w:p>
    <w:p w:rsidR="006E5E2B" w:rsidRPr="006E5E2B" w:rsidRDefault="006E5E2B" w:rsidP="006E5E2B">
      <w:pPr>
        <w:rPr>
          <w:rFonts w:ascii="Comic Sans MS" w:hAnsi="Comic Sans MS" w:cs="Arial"/>
          <w:sz w:val="24"/>
          <w:szCs w:val="24"/>
        </w:rPr>
      </w:pPr>
      <w:r w:rsidRPr="006E5E2B">
        <w:rPr>
          <w:rFonts w:ascii="Comic Sans MS" w:hAnsi="Comic Sans MS"/>
          <w:b/>
          <w:noProof/>
          <w:color w:val="FFFFFF" w:themeColor="background1"/>
          <w:sz w:val="24"/>
          <w:szCs w:val="24"/>
          <w:lang w:eastAsia="es-CL"/>
        </w:rPr>
        <w:drawing>
          <wp:anchor distT="0" distB="0" distL="114300" distR="114300" simplePos="0" relativeHeight="251667455" behindDoc="1" locked="0" layoutInCell="1" allowOverlap="1" wp14:anchorId="027109E3" wp14:editId="4594F705">
            <wp:simplePos x="0" y="0"/>
            <wp:positionH relativeFrom="column">
              <wp:posOffset>200025</wp:posOffset>
            </wp:positionH>
            <wp:positionV relativeFrom="paragraph">
              <wp:posOffset>250825</wp:posOffset>
            </wp:positionV>
            <wp:extent cx="5463540" cy="5047615"/>
            <wp:effectExtent l="0" t="0" r="3810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50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E2B">
        <w:rPr>
          <w:rFonts w:ascii="Comic Sans MS" w:eastAsiaTheme="minorHAnsi" w:hAnsi="Comic Sans MS" w:cs="Calibri"/>
          <w:b/>
          <w:sz w:val="24"/>
          <w:szCs w:val="24"/>
          <w:lang w:val="es-CL"/>
        </w:rPr>
        <w:t>Observa</w:t>
      </w:r>
      <w:r w:rsidRPr="006E5E2B">
        <w:rPr>
          <w:rFonts w:ascii="Comic Sans MS" w:eastAsiaTheme="minorHAnsi" w:hAnsi="Comic Sans MS" w:cs="Calibri"/>
          <w:sz w:val="24"/>
          <w:szCs w:val="24"/>
          <w:lang w:val="es-CL"/>
        </w:rPr>
        <w:t xml:space="preserve"> las siguientes imágenes.</w:t>
      </w:r>
    </w:p>
    <w:p w:rsidR="0025615C" w:rsidRDefault="0025615C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25615C" w:rsidRDefault="0025615C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25615C" w:rsidRDefault="0025615C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Pr="006E5E2B" w:rsidRDefault="006E5E2B" w:rsidP="006E5E2B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4"/>
          <w:szCs w:val="24"/>
        </w:rPr>
      </w:pPr>
      <w:r w:rsidRPr="006E5E2B">
        <w:rPr>
          <w:rFonts w:ascii="Comic Sans MS" w:hAnsi="Comic Sans MS" w:cs="Arial"/>
          <w:b/>
          <w:sz w:val="24"/>
          <w:szCs w:val="24"/>
        </w:rPr>
        <w:t>Discutan</w:t>
      </w:r>
      <w:r w:rsidRPr="006E5E2B">
        <w:rPr>
          <w:rFonts w:ascii="Comic Sans MS" w:hAnsi="Comic Sans MS" w:cs="Arial"/>
          <w:sz w:val="24"/>
          <w:szCs w:val="24"/>
        </w:rPr>
        <w:t xml:space="preserve"> en </w:t>
      </w:r>
      <w:bookmarkStart w:id="0" w:name="_GoBack"/>
      <w:r w:rsidRPr="006E5E2B">
        <w:rPr>
          <w:rFonts w:ascii="Comic Sans MS" w:hAnsi="Comic Sans MS" w:cs="Arial"/>
          <w:sz w:val="24"/>
          <w:szCs w:val="24"/>
        </w:rPr>
        <w:t xml:space="preserve">grupo. Luego, </w:t>
      </w:r>
      <w:r w:rsidRPr="006E5E2B">
        <w:rPr>
          <w:rFonts w:ascii="Comic Sans MS" w:hAnsi="Comic Sans MS" w:cs="Arial"/>
          <w:b/>
          <w:sz w:val="24"/>
          <w:szCs w:val="24"/>
        </w:rPr>
        <w:t>respondan</w:t>
      </w:r>
      <w:r w:rsidRPr="006E5E2B">
        <w:rPr>
          <w:rFonts w:ascii="Comic Sans MS" w:hAnsi="Comic Sans MS" w:cs="Arial"/>
          <w:sz w:val="24"/>
          <w:szCs w:val="24"/>
        </w:rPr>
        <w:t xml:space="preserve"> las preguntas en el cuaderno de Ciencias.</w:t>
      </w:r>
    </w:p>
    <w:p w:rsidR="006E5E2B" w:rsidRPr="006E5E2B" w:rsidRDefault="006E5E2B" w:rsidP="006E5E2B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4"/>
          <w:szCs w:val="24"/>
        </w:rPr>
      </w:pPr>
      <w:r w:rsidRPr="006E5E2B">
        <w:rPr>
          <w:rFonts w:ascii="Comic Sans MS" w:hAnsi="Comic Sans MS" w:cs="Arial"/>
          <w:sz w:val="24"/>
          <w:szCs w:val="24"/>
        </w:rPr>
        <w:t>• ¿Qué representan las imágenes? ¿Qué tienen en común?</w:t>
      </w:r>
    </w:p>
    <w:p w:rsidR="006E5E2B" w:rsidRPr="006E5E2B" w:rsidRDefault="006E5E2B" w:rsidP="006E5E2B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4"/>
          <w:szCs w:val="24"/>
        </w:rPr>
      </w:pPr>
      <w:r w:rsidRPr="006E5E2B">
        <w:rPr>
          <w:rFonts w:ascii="Comic Sans MS" w:hAnsi="Comic Sans MS" w:cs="Arial"/>
          <w:sz w:val="24"/>
          <w:szCs w:val="24"/>
        </w:rPr>
        <w:t>• Piensen en lo que han observado. ¿Qué conclusión pueden sacar? Expliquen cómo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E5E2B">
        <w:rPr>
          <w:rFonts w:ascii="Comic Sans MS" w:hAnsi="Comic Sans MS" w:cs="Arial"/>
          <w:sz w:val="24"/>
          <w:szCs w:val="24"/>
        </w:rPr>
        <w:t>influyen en las relaciones de estos animales con otros.</w:t>
      </w:r>
    </w:p>
    <w:p w:rsidR="006E5E2B" w:rsidRPr="006E5E2B" w:rsidRDefault="006E5E2B" w:rsidP="006E5E2B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4"/>
          <w:szCs w:val="24"/>
        </w:rPr>
      </w:pPr>
      <w:r w:rsidRPr="006E5E2B">
        <w:rPr>
          <w:rFonts w:ascii="Comic Sans MS" w:hAnsi="Comic Sans MS" w:cs="Arial"/>
          <w:sz w:val="24"/>
          <w:szCs w:val="24"/>
        </w:rPr>
        <w:t>• Escriban 3 ejemplos de animales que se mimeticen; es decir, que se confundan por su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E5E2B">
        <w:rPr>
          <w:rFonts w:ascii="Comic Sans MS" w:hAnsi="Comic Sans MS" w:cs="Arial"/>
          <w:sz w:val="24"/>
          <w:szCs w:val="24"/>
        </w:rPr>
        <w:t xml:space="preserve">forma o color </w:t>
      </w:r>
      <w:bookmarkEnd w:id="0"/>
      <w:r w:rsidRPr="006E5E2B">
        <w:rPr>
          <w:rFonts w:ascii="Comic Sans MS" w:hAnsi="Comic Sans MS" w:cs="Arial"/>
          <w:sz w:val="24"/>
          <w:szCs w:val="24"/>
        </w:rPr>
        <w:t>con el ambiente donde viven. Expliquen cómo lo hacen.</w:t>
      </w: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6E5E2B" w:rsidRDefault="006E5E2B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25615C" w:rsidRPr="005A395B" w:rsidRDefault="0025615C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5A395B">
        <w:rPr>
          <w:rFonts w:ascii="Comic Sans MS" w:hAnsi="Comic Sans MS" w:cs="Arial"/>
          <w:sz w:val="16"/>
          <w:szCs w:val="16"/>
        </w:rPr>
        <w:t>Elaborado por: Programa de Educación Rural  División de Educación General</w:t>
      </w:r>
    </w:p>
    <w:p w:rsidR="0025615C" w:rsidRPr="0025615C" w:rsidRDefault="0025615C" w:rsidP="0025615C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5A395B">
        <w:rPr>
          <w:rFonts w:ascii="Comic Sans MS" w:hAnsi="Comic Sans MS" w:cs="Arial"/>
          <w:sz w:val="16"/>
          <w:szCs w:val="16"/>
        </w:rPr>
        <w:t>Mi</w:t>
      </w:r>
      <w:r>
        <w:rPr>
          <w:rFonts w:ascii="Comic Sans MS" w:hAnsi="Comic Sans MS" w:cs="Arial"/>
          <w:sz w:val="16"/>
          <w:szCs w:val="16"/>
        </w:rPr>
        <w:t xml:space="preserve">nisterio de Educación  de Chile. Adaptado </w:t>
      </w:r>
      <w:r w:rsidRPr="005A395B">
        <w:rPr>
          <w:rFonts w:ascii="Comic Sans MS" w:hAnsi="Comic Sans MS" w:cs="Arial"/>
          <w:sz w:val="16"/>
          <w:szCs w:val="16"/>
        </w:rPr>
        <w:t>por Currículum en línea</w:t>
      </w:r>
    </w:p>
    <w:sectPr w:rsidR="0025615C" w:rsidRPr="0025615C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58" w:rsidRDefault="00653F58" w:rsidP="00DB4839">
      <w:pPr>
        <w:spacing w:after="0" w:line="240" w:lineRule="auto"/>
      </w:pPr>
      <w:r>
        <w:separator/>
      </w:r>
    </w:p>
  </w:endnote>
  <w:endnote w:type="continuationSeparator" w:id="0">
    <w:p w:rsidR="00653F58" w:rsidRDefault="00653F5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E5E2B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E4A6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58" w:rsidRDefault="00653F58" w:rsidP="00DB4839">
      <w:pPr>
        <w:spacing w:after="0" w:line="240" w:lineRule="auto"/>
      </w:pPr>
      <w:r>
        <w:separator/>
      </w:r>
    </w:p>
  </w:footnote>
  <w:footnote w:type="continuationSeparator" w:id="0">
    <w:p w:rsidR="00653F58" w:rsidRDefault="00653F5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0E7075"/>
    <w:rsid w:val="00111476"/>
    <w:rsid w:val="00115BF8"/>
    <w:rsid w:val="00165D50"/>
    <w:rsid w:val="00172D9B"/>
    <w:rsid w:val="001767BD"/>
    <w:rsid w:val="001A60B8"/>
    <w:rsid w:val="002437C0"/>
    <w:rsid w:val="002549C1"/>
    <w:rsid w:val="0025615C"/>
    <w:rsid w:val="002E2049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53F58"/>
    <w:rsid w:val="00680326"/>
    <w:rsid w:val="00686FCC"/>
    <w:rsid w:val="006E3E4B"/>
    <w:rsid w:val="006E5E2B"/>
    <w:rsid w:val="006E79B0"/>
    <w:rsid w:val="0071104A"/>
    <w:rsid w:val="00722EA3"/>
    <w:rsid w:val="00757BDE"/>
    <w:rsid w:val="007667E7"/>
    <w:rsid w:val="007764AC"/>
    <w:rsid w:val="007800B5"/>
    <w:rsid w:val="0082611E"/>
    <w:rsid w:val="008A5BAF"/>
    <w:rsid w:val="00902B65"/>
    <w:rsid w:val="00956AFA"/>
    <w:rsid w:val="00A45832"/>
    <w:rsid w:val="00AA0854"/>
    <w:rsid w:val="00AC0D6E"/>
    <w:rsid w:val="00B00EAE"/>
    <w:rsid w:val="00B032A3"/>
    <w:rsid w:val="00B41481"/>
    <w:rsid w:val="00B923F5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EE4A65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05B5-94D3-41BD-B9A5-43EB8CB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2013-08-14T19:50:00Z</cp:lastPrinted>
  <dcterms:created xsi:type="dcterms:W3CDTF">2013-08-14T19:49:00Z</dcterms:created>
  <dcterms:modified xsi:type="dcterms:W3CDTF">2013-08-14T19:50:00Z</dcterms:modified>
</cp:coreProperties>
</file>